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E58D" w14:textId="77777777" w:rsidR="001D670B" w:rsidRDefault="001D670B" w:rsidP="001D670B">
      <w:pPr>
        <w:spacing w:after="0" w:line="240" w:lineRule="auto"/>
        <w:ind w:left="1440" w:firstLine="720"/>
        <w:rPr>
          <w:rFonts w:ascii="Arial" w:hAnsi="Arial" w:cs="Arial"/>
          <w:b/>
          <w:sz w:val="24"/>
          <w:szCs w:val="24"/>
        </w:rPr>
      </w:pPr>
      <w:r>
        <w:rPr>
          <w:rFonts w:ascii="Arial" w:hAnsi="Arial" w:cs="Arial"/>
          <w:b/>
          <w:sz w:val="24"/>
          <w:szCs w:val="24"/>
        </w:rPr>
        <w:t xml:space="preserve">  </w:t>
      </w:r>
      <w:r w:rsidR="00802F59" w:rsidRPr="001D670B">
        <w:rPr>
          <w:rFonts w:ascii="Arial" w:hAnsi="Arial" w:cs="Arial"/>
          <w:b/>
          <w:sz w:val="24"/>
          <w:szCs w:val="24"/>
        </w:rPr>
        <w:t>You</w:t>
      </w:r>
      <w:r w:rsidR="00084FB2">
        <w:rPr>
          <w:rFonts w:ascii="Arial" w:hAnsi="Arial" w:cs="Arial"/>
          <w:b/>
          <w:sz w:val="24"/>
          <w:szCs w:val="24"/>
        </w:rPr>
        <w:t>r</w:t>
      </w:r>
      <w:r w:rsidR="00802F59" w:rsidRPr="001D670B">
        <w:rPr>
          <w:rFonts w:ascii="Arial" w:hAnsi="Arial" w:cs="Arial"/>
          <w:b/>
          <w:sz w:val="24"/>
          <w:szCs w:val="24"/>
        </w:rPr>
        <w:t xml:space="preserve"> Race and a Runner’s P</w:t>
      </w:r>
      <w:r w:rsidR="00EC3FAA" w:rsidRPr="001D670B">
        <w:rPr>
          <w:rFonts w:ascii="Arial" w:hAnsi="Arial" w:cs="Arial"/>
          <w:b/>
          <w:sz w:val="24"/>
          <w:szCs w:val="24"/>
        </w:rPr>
        <w:t>rotection</w:t>
      </w:r>
      <w:r>
        <w:rPr>
          <w:rFonts w:ascii="Arial" w:hAnsi="Arial" w:cs="Arial"/>
          <w:b/>
          <w:sz w:val="24"/>
          <w:szCs w:val="24"/>
        </w:rPr>
        <w:t xml:space="preserve">         </w:t>
      </w:r>
    </w:p>
    <w:p w14:paraId="6B6A1D26" w14:textId="77777777" w:rsidR="00EC3FAA" w:rsidRPr="001D670B" w:rsidRDefault="00802F59" w:rsidP="001D670B">
      <w:pPr>
        <w:spacing w:after="0" w:line="240" w:lineRule="auto"/>
        <w:ind w:left="1440" w:firstLine="720"/>
        <w:rPr>
          <w:rFonts w:ascii="Arial" w:hAnsi="Arial" w:cs="Arial"/>
          <w:b/>
          <w:sz w:val="24"/>
          <w:szCs w:val="24"/>
        </w:rPr>
      </w:pPr>
      <w:r w:rsidRPr="001D670B">
        <w:rPr>
          <w:rFonts w:ascii="Arial" w:hAnsi="Arial" w:cs="Arial"/>
          <w:b/>
          <w:sz w:val="24"/>
          <w:szCs w:val="24"/>
        </w:rPr>
        <w:t>The USA Championship R</w:t>
      </w:r>
      <w:r w:rsidR="00EC3FAA" w:rsidRPr="001D670B">
        <w:rPr>
          <w:rFonts w:ascii="Arial" w:hAnsi="Arial" w:cs="Arial"/>
          <w:b/>
          <w:sz w:val="24"/>
          <w:szCs w:val="24"/>
        </w:rPr>
        <w:t>esponsibility</w:t>
      </w:r>
    </w:p>
    <w:p w14:paraId="60ED2D38" w14:textId="77777777" w:rsidR="00EC3FAA" w:rsidRPr="001D670B" w:rsidRDefault="00D9252A" w:rsidP="00EC3FAA">
      <w:pPr>
        <w:spacing w:after="0" w:line="240" w:lineRule="auto"/>
        <w:rPr>
          <w:rFonts w:ascii="Arial" w:hAnsi="Arial" w:cs="Arial"/>
          <w:sz w:val="20"/>
          <w:szCs w:val="20"/>
        </w:rPr>
      </w:pPr>
      <w:r w:rsidRPr="001D670B">
        <w:rPr>
          <w:rFonts w:ascii="Arial" w:hAnsi="Arial" w:cs="Arial"/>
          <w:sz w:val="20"/>
          <w:szCs w:val="20"/>
        </w:rPr>
        <w:t>At the USA</w:t>
      </w:r>
      <w:r w:rsidR="00EC3FAA" w:rsidRPr="001D670B">
        <w:rPr>
          <w:rFonts w:ascii="Arial" w:hAnsi="Arial" w:cs="Arial"/>
          <w:sz w:val="20"/>
          <w:szCs w:val="20"/>
        </w:rPr>
        <w:t xml:space="preserve"> Track &amp; Field, and particularly in the </w:t>
      </w:r>
      <w:proofErr w:type="gramStart"/>
      <w:r w:rsidR="00EC3FAA" w:rsidRPr="001D670B">
        <w:rPr>
          <w:rFonts w:ascii="Arial" w:hAnsi="Arial" w:cs="Arial"/>
          <w:sz w:val="20"/>
          <w:szCs w:val="20"/>
        </w:rPr>
        <w:t>Long Distance</w:t>
      </w:r>
      <w:proofErr w:type="gramEnd"/>
      <w:r w:rsidR="00EC3FAA" w:rsidRPr="001D670B">
        <w:rPr>
          <w:rFonts w:ascii="Arial" w:hAnsi="Arial" w:cs="Arial"/>
          <w:sz w:val="20"/>
          <w:szCs w:val="20"/>
        </w:rPr>
        <w:t xml:space="preserve"> Running Division un</w:t>
      </w:r>
      <w:r w:rsidR="009F5EEE" w:rsidRPr="001D670B">
        <w:rPr>
          <w:rFonts w:ascii="Arial" w:hAnsi="Arial" w:cs="Arial"/>
          <w:sz w:val="20"/>
          <w:szCs w:val="20"/>
        </w:rPr>
        <w:t>der the guidance of the Road Runni</w:t>
      </w:r>
      <w:r w:rsidR="00EC3FAA" w:rsidRPr="001D670B">
        <w:rPr>
          <w:rFonts w:ascii="Arial" w:hAnsi="Arial" w:cs="Arial"/>
          <w:sz w:val="20"/>
          <w:szCs w:val="20"/>
        </w:rPr>
        <w:t>ng Technical Council (RRTC), we value the rights of our runners above all else.  Runners put in hundreds and even thousands of hours of preparation for events – particularly championship events – and deserve to have their efforts count for such time standards and records as they have set as their goals.</w:t>
      </w:r>
    </w:p>
    <w:p w14:paraId="05ECA546" w14:textId="77777777" w:rsidR="00EC3FAA" w:rsidRPr="00BD01F9" w:rsidRDefault="00EC3FAA" w:rsidP="00EC3FAA">
      <w:pPr>
        <w:spacing w:after="0" w:line="240" w:lineRule="auto"/>
        <w:rPr>
          <w:rFonts w:ascii="Arial" w:hAnsi="Arial" w:cs="Arial"/>
          <w:sz w:val="24"/>
          <w:szCs w:val="24"/>
        </w:rPr>
      </w:pPr>
    </w:p>
    <w:p w14:paraId="628D1F6E" w14:textId="77777777" w:rsidR="001D670B" w:rsidRDefault="001D670B" w:rsidP="00EC3FAA">
      <w:pPr>
        <w:spacing w:after="0" w:line="240" w:lineRule="auto"/>
        <w:rPr>
          <w:rFonts w:ascii="Arial" w:hAnsi="Arial" w:cs="Arial"/>
          <w:b/>
          <w:sz w:val="24"/>
          <w:szCs w:val="24"/>
        </w:rPr>
        <w:sectPr w:rsidR="001D670B" w:rsidSect="00802F59">
          <w:pgSz w:w="12240" w:h="15840"/>
          <w:pgMar w:top="810" w:right="1440" w:bottom="720" w:left="1440" w:header="720" w:footer="720" w:gutter="0"/>
          <w:cols w:space="720"/>
          <w:docGrid w:linePitch="360"/>
        </w:sectPr>
      </w:pPr>
    </w:p>
    <w:p w14:paraId="5AFBB738" w14:textId="77777777" w:rsidR="00EC3FAA" w:rsidRPr="00802F59" w:rsidRDefault="00EC3FAA" w:rsidP="00EC3FAA">
      <w:pPr>
        <w:spacing w:after="0" w:line="240" w:lineRule="auto"/>
        <w:rPr>
          <w:rFonts w:ascii="Arial" w:hAnsi="Arial" w:cs="Arial"/>
          <w:b/>
          <w:sz w:val="24"/>
          <w:szCs w:val="24"/>
        </w:rPr>
      </w:pPr>
      <w:r w:rsidRPr="00802F59">
        <w:rPr>
          <w:rFonts w:ascii="Arial" w:hAnsi="Arial" w:cs="Arial"/>
          <w:b/>
          <w:sz w:val="24"/>
          <w:szCs w:val="24"/>
        </w:rPr>
        <w:t>Certification Defined</w:t>
      </w:r>
    </w:p>
    <w:p w14:paraId="05B0CDA4" w14:textId="77777777" w:rsidR="00EC3FAA" w:rsidRPr="001D670B" w:rsidRDefault="00EC3FAA" w:rsidP="00EC3FAA">
      <w:pPr>
        <w:spacing w:after="0" w:line="240" w:lineRule="auto"/>
        <w:rPr>
          <w:rFonts w:ascii="Arial" w:hAnsi="Arial" w:cs="Arial"/>
          <w:sz w:val="20"/>
          <w:szCs w:val="20"/>
        </w:rPr>
      </w:pPr>
      <w:r w:rsidRPr="001D670B">
        <w:rPr>
          <w:rFonts w:ascii="Arial" w:hAnsi="Arial" w:cs="Arial"/>
          <w:sz w:val="20"/>
          <w:szCs w:val="20"/>
        </w:rPr>
        <w:t xml:space="preserve">Certification for your </w:t>
      </w:r>
      <w:proofErr w:type="gramStart"/>
      <w:r w:rsidRPr="001D670B">
        <w:rPr>
          <w:rFonts w:ascii="Arial" w:hAnsi="Arial" w:cs="Arial"/>
          <w:sz w:val="20"/>
          <w:szCs w:val="20"/>
        </w:rPr>
        <w:t>race course</w:t>
      </w:r>
      <w:proofErr w:type="gramEnd"/>
      <w:r w:rsidRPr="001D670B">
        <w:rPr>
          <w:rFonts w:ascii="Arial" w:hAnsi="Arial" w:cs="Arial"/>
          <w:sz w:val="20"/>
          <w:szCs w:val="20"/>
        </w:rPr>
        <w:t xml:space="preserve"> is only achieved by applying the defined measurement p</w:t>
      </w:r>
      <w:r w:rsidR="007E6DD5" w:rsidRPr="001D670B">
        <w:rPr>
          <w:rFonts w:ascii="Arial" w:hAnsi="Arial" w:cs="Arial"/>
          <w:sz w:val="20"/>
          <w:szCs w:val="20"/>
        </w:rPr>
        <w:t>rocess to your layout.  This</w:t>
      </w:r>
      <w:r w:rsidRPr="001D670B">
        <w:rPr>
          <w:rFonts w:ascii="Arial" w:hAnsi="Arial" w:cs="Arial"/>
          <w:sz w:val="20"/>
          <w:szCs w:val="20"/>
        </w:rPr>
        <w:t xml:space="preserve"> involve</w:t>
      </w:r>
      <w:r w:rsidR="007E6DD5" w:rsidRPr="001D670B">
        <w:rPr>
          <w:rFonts w:ascii="Arial" w:hAnsi="Arial" w:cs="Arial"/>
          <w:sz w:val="20"/>
          <w:szCs w:val="20"/>
        </w:rPr>
        <w:t>s measuring a course using RRTC guidelines.</w:t>
      </w:r>
      <w:r w:rsidR="00DD4F45" w:rsidRPr="001D670B">
        <w:rPr>
          <w:rFonts w:ascii="Arial" w:hAnsi="Arial" w:cs="Arial"/>
          <w:sz w:val="20"/>
          <w:szCs w:val="20"/>
        </w:rPr>
        <w:t xml:space="preserve"> </w:t>
      </w:r>
      <w:r w:rsidRPr="001D670B">
        <w:rPr>
          <w:rFonts w:ascii="Arial" w:hAnsi="Arial" w:cs="Arial"/>
          <w:sz w:val="20"/>
          <w:szCs w:val="20"/>
        </w:rPr>
        <w:t>Planning needs to go into this process well in advance, since many courses use city streets and a few even use s</w:t>
      </w:r>
      <w:r w:rsidR="00BD01F9" w:rsidRPr="001D670B">
        <w:rPr>
          <w:rFonts w:ascii="Arial" w:hAnsi="Arial" w:cs="Arial"/>
          <w:sz w:val="20"/>
          <w:szCs w:val="20"/>
        </w:rPr>
        <w:t>t</w:t>
      </w:r>
      <w:r w:rsidRPr="001D670B">
        <w:rPr>
          <w:rFonts w:ascii="Arial" w:hAnsi="Arial" w:cs="Arial"/>
          <w:sz w:val="20"/>
          <w:szCs w:val="20"/>
        </w:rPr>
        <w:t>ate routes and /or interstate highways. Special escorts may be necessary for your course during measurement.</w:t>
      </w:r>
    </w:p>
    <w:p w14:paraId="6ACDCE70" w14:textId="77777777" w:rsidR="00EC3FAA" w:rsidRPr="00BD01F9" w:rsidRDefault="00EC3FAA" w:rsidP="00EC3FAA">
      <w:pPr>
        <w:spacing w:after="0" w:line="240" w:lineRule="auto"/>
        <w:rPr>
          <w:rFonts w:ascii="Arial" w:hAnsi="Arial" w:cs="Arial"/>
          <w:sz w:val="24"/>
          <w:szCs w:val="24"/>
        </w:rPr>
      </w:pPr>
    </w:p>
    <w:p w14:paraId="747591ED" w14:textId="77777777" w:rsidR="00EC3FAA" w:rsidRPr="00802F59" w:rsidRDefault="009F5EEE" w:rsidP="00EC3FAA">
      <w:pPr>
        <w:spacing w:after="0" w:line="240" w:lineRule="auto"/>
        <w:rPr>
          <w:rFonts w:ascii="Arial" w:hAnsi="Arial" w:cs="Arial"/>
          <w:b/>
          <w:sz w:val="24"/>
          <w:szCs w:val="24"/>
        </w:rPr>
      </w:pPr>
      <w:r w:rsidRPr="00802F59">
        <w:rPr>
          <w:rFonts w:ascii="Arial" w:hAnsi="Arial" w:cs="Arial"/>
          <w:b/>
          <w:sz w:val="24"/>
          <w:szCs w:val="24"/>
        </w:rPr>
        <w:t>Pre-Race</w:t>
      </w:r>
      <w:r w:rsidR="007E6DD5" w:rsidRPr="00802F59">
        <w:rPr>
          <w:rFonts w:ascii="Arial" w:hAnsi="Arial" w:cs="Arial"/>
          <w:b/>
          <w:sz w:val="24"/>
          <w:szCs w:val="24"/>
        </w:rPr>
        <w:t xml:space="preserve"> Certification</w:t>
      </w:r>
    </w:p>
    <w:p w14:paraId="5D6C1906" w14:textId="4D3B6018" w:rsidR="007E6DD5" w:rsidRPr="001D670B" w:rsidRDefault="007E6DD5" w:rsidP="00EC3FAA">
      <w:pPr>
        <w:spacing w:after="0" w:line="240" w:lineRule="auto"/>
        <w:rPr>
          <w:rFonts w:ascii="Arial" w:hAnsi="Arial" w:cs="Arial"/>
          <w:sz w:val="20"/>
          <w:szCs w:val="20"/>
        </w:rPr>
      </w:pPr>
      <w:r w:rsidRPr="001D670B">
        <w:rPr>
          <w:rFonts w:ascii="Arial" w:hAnsi="Arial" w:cs="Arial"/>
          <w:sz w:val="20"/>
          <w:szCs w:val="20"/>
        </w:rPr>
        <w:t>The initial certification fo</w:t>
      </w:r>
      <w:r w:rsidR="006A13A1" w:rsidRPr="001D670B">
        <w:rPr>
          <w:rFonts w:ascii="Arial" w:hAnsi="Arial" w:cs="Arial"/>
          <w:sz w:val="20"/>
          <w:szCs w:val="20"/>
        </w:rPr>
        <w:t>r your course as planned at the</w:t>
      </w:r>
      <w:r w:rsidRPr="001D670B">
        <w:rPr>
          <w:rFonts w:ascii="Arial" w:hAnsi="Arial" w:cs="Arial"/>
          <w:sz w:val="20"/>
          <w:szCs w:val="20"/>
        </w:rPr>
        <w:t xml:space="preserve"> time of the bid must be on file with the RRTC. This must be completed and cannot be a certification in-process.  If one of your measurers is </w:t>
      </w:r>
      <w:r w:rsidR="00E9173A">
        <w:rPr>
          <w:rFonts w:ascii="Arial" w:hAnsi="Arial" w:cs="Arial"/>
          <w:sz w:val="20"/>
          <w:szCs w:val="20"/>
        </w:rPr>
        <w:t>WORLD ATHLETICS</w:t>
      </w:r>
      <w:r w:rsidRPr="001D670B">
        <w:rPr>
          <w:rFonts w:ascii="Arial" w:hAnsi="Arial" w:cs="Arial"/>
          <w:sz w:val="20"/>
          <w:szCs w:val="20"/>
        </w:rPr>
        <w:t xml:space="preserve"> “A” rated and if the second one is at least </w:t>
      </w:r>
      <w:r w:rsidR="00E9173A">
        <w:rPr>
          <w:rFonts w:ascii="Arial" w:hAnsi="Arial" w:cs="Arial"/>
          <w:sz w:val="20"/>
          <w:szCs w:val="20"/>
        </w:rPr>
        <w:t>WORLD ATHLETICS</w:t>
      </w:r>
      <w:r w:rsidRPr="001D670B">
        <w:rPr>
          <w:rFonts w:ascii="Arial" w:hAnsi="Arial" w:cs="Arial"/>
          <w:sz w:val="20"/>
          <w:szCs w:val="20"/>
        </w:rPr>
        <w:t xml:space="preserve"> “B” rated, then your course will be considered already pre-race verified and no further measurement is needed.</w:t>
      </w:r>
    </w:p>
    <w:p w14:paraId="1708D2A0" w14:textId="77777777" w:rsidR="007E6DD5" w:rsidRPr="00BD01F9" w:rsidRDefault="007E6DD5" w:rsidP="00EC3FAA">
      <w:pPr>
        <w:spacing w:after="0" w:line="240" w:lineRule="auto"/>
        <w:rPr>
          <w:rFonts w:ascii="Arial" w:hAnsi="Arial" w:cs="Arial"/>
          <w:sz w:val="24"/>
          <w:szCs w:val="24"/>
        </w:rPr>
      </w:pPr>
    </w:p>
    <w:p w14:paraId="4884F6A0" w14:textId="77777777" w:rsidR="007E6DD5" w:rsidRPr="00802F59" w:rsidRDefault="007E6DD5" w:rsidP="00EC3FAA">
      <w:pPr>
        <w:spacing w:after="0" w:line="240" w:lineRule="auto"/>
        <w:rPr>
          <w:rFonts w:ascii="Arial" w:hAnsi="Arial" w:cs="Arial"/>
          <w:b/>
          <w:sz w:val="24"/>
          <w:szCs w:val="24"/>
        </w:rPr>
      </w:pPr>
      <w:r w:rsidRPr="00802F59">
        <w:rPr>
          <w:rFonts w:ascii="Arial" w:hAnsi="Arial" w:cs="Arial"/>
          <w:b/>
          <w:sz w:val="24"/>
          <w:szCs w:val="24"/>
        </w:rPr>
        <w:t>Race Verification</w:t>
      </w:r>
    </w:p>
    <w:p w14:paraId="2FF6424D" w14:textId="7913514E" w:rsidR="007E6DD5" w:rsidRPr="001D670B" w:rsidRDefault="007E6DD5" w:rsidP="00EC3FAA">
      <w:pPr>
        <w:spacing w:after="0" w:line="240" w:lineRule="auto"/>
        <w:rPr>
          <w:rFonts w:ascii="Arial" w:hAnsi="Arial" w:cs="Arial"/>
          <w:sz w:val="20"/>
          <w:szCs w:val="20"/>
        </w:rPr>
      </w:pPr>
      <w:r w:rsidRPr="001D670B">
        <w:rPr>
          <w:rFonts w:ascii="Arial" w:hAnsi="Arial" w:cs="Arial"/>
          <w:sz w:val="20"/>
          <w:szCs w:val="20"/>
        </w:rPr>
        <w:t>In order for your race to process records in a timely man</w:t>
      </w:r>
      <w:r w:rsidR="00DD4F45" w:rsidRPr="001D670B">
        <w:rPr>
          <w:rFonts w:ascii="Arial" w:hAnsi="Arial" w:cs="Arial"/>
          <w:sz w:val="20"/>
          <w:szCs w:val="20"/>
        </w:rPr>
        <w:t>ner, t</w:t>
      </w:r>
      <w:r w:rsidR="00D21FB8" w:rsidRPr="001D670B">
        <w:rPr>
          <w:rFonts w:ascii="Arial" w:hAnsi="Arial" w:cs="Arial"/>
          <w:sz w:val="20"/>
          <w:szCs w:val="20"/>
        </w:rPr>
        <w:t>he course must be verified (</w:t>
      </w:r>
      <w:proofErr w:type="gramStart"/>
      <w:r w:rsidR="00D21FB8" w:rsidRPr="001D670B">
        <w:rPr>
          <w:rFonts w:ascii="Arial" w:hAnsi="Arial" w:cs="Arial"/>
          <w:sz w:val="20"/>
          <w:szCs w:val="20"/>
        </w:rPr>
        <w:t>i.e.</w:t>
      </w:r>
      <w:proofErr w:type="gramEnd"/>
      <w:r w:rsidR="00DD4F45" w:rsidRPr="001D670B">
        <w:rPr>
          <w:rFonts w:ascii="Arial" w:hAnsi="Arial" w:cs="Arial"/>
          <w:sz w:val="20"/>
          <w:szCs w:val="20"/>
        </w:rPr>
        <w:t xml:space="preserve"> re-measured) as late as possible before the race, on the day of the race or as soon as practical after the race, by a </w:t>
      </w:r>
      <w:r w:rsidR="00D21FB8" w:rsidRPr="001D670B">
        <w:rPr>
          <w:rFonts w:ascii="Arial" w:hAnsi="Arial" w:cs="Arial"/>
          <w:sz w:val="20"/>
          <w:szCs w:val="20"/>
        </w:rPr>
        <w:t>different</w:t>
      </w:r>
      <w:r w:rsidR="00DD4F45" w:rsidRPr="001D670B">
        <w:rPr>
          <w:rFonts w:ascii="Arial" w:hAnsi="Arial" w:cs="Arial"/>
          <w:sz w:val="20"/>
          <w:szCs w:val="20"/>
        </w:rPr>
        <w:t xml:space="preserve"> “A” grade measurer from any of those who did the original measurement.  Note: If the course was originally measured by at least two “A” grade or one “A” and one “B” grade measurers, no verification (re-measurement under </w:t>
      </w:r>
      <w:r w:rsidR="00E9173A">
        <w:rPr>
          <w:rFonts w:ascii="Arial" w:hAnsi="Arial" w:cs="Arial"/>
          <w:sz w:val="20"/>
          <w:szCs w:val="20"/>
        </w:rPr>
        <w:t>WORLD ATHLETICS</w:t>
      </w:r>
      <w:r w:rsidR="00DD4F45" w:rsidRPr="001D670B">
        <w:rPr>
          <w:rFonts w:ascii="Arial" w:hAnsi="Arial" w:cs="Arial"/>
          <w:sz w:val="20"/>
          <w:szCs w:val="20"/>
        </w:rPr>
        <w:t xml:space="preserve"> rule 260.21 (e) will be required.</w:t>
      </w:r>
      <w:r w:rsidR="00D21FB8" w:rsidRPr="001D670B">
        <w:rPr>
          <w:rFonts w:ascii="Arial" w:hAnsi="Arial" w:cs="Arial"/>
          <w:sz w:val="20"/>
          <w:szCs w:val="20"/>
        </w:rPr>
        <w:t xml:space="preserve"> For more details, see the USAF page about verification at </w:t>
      </w:r>
      <w:hyperlink r:id="rId5" w:history="1">
        <w:r w:rsidR="006A13A1" w:rsidRPr="001D670B">
          <w:rPr>
            <w:rStyle w:val="Hyperlink"/>
            <w:rFonts w:ascii="Arial" w:hAnsi="Arial" w:cs="Arial"/>
            <w:sz w:val="20"/>
            <w:szCs w:val="20"/>
          </w:rPr>
          <w:t>www.usatf.org/events/courses/certification/verification</w:t>
        </w:r>
      </w:hyperlink>
    </w:p>
    <w:p w14:paraId="155A4636" w14:textId="77777777" w:rsidR="00DD4F45" w:rsidRPr="00BD01F9" w:rsidRDefault="00DD4F45" w:rsidP="00EC3FAA">
      <w:pPr>
        <w:spacing w:after="0" w:line="240" w:lineRule="auto"/>
        <w:rPr>
          <w:rFonts w:ascii="Arial" w:hAnsi="Arial" w:cs="Arial"/>
          <w:sz w:val="24"/>
          <w:szCs w:val="24"/>
        </w:rPr>
      </w:pPr>
    </w:p>
    <w:p w14:paraId="43444EF9" w14:textId="77777777" w:rsidR="00DD4F45" w:rsidRPr="00802F59" w:rsidRDefault="00DD4F45" w:rsidP="00EC3FAA">
      <w:pPr>
        <w:spacing w:after="0" w:line="240" w:lineRule="auto"/>
        <w:rPr>
          <w:rFonts w:ascii="Arial" w:hAnsi="Arial" w:cs="Arial"/>
          <w:b/>
          <w:sz w:val="24"/>
          <w:szCs w:val="24"/>
        </w:rPr>
      </w:pPr>
      <w:r w:rsidRPr="00802F59">
        <w:rPr>
          <w:rFonts w:ascii="Arial" w:hAnsi="Arial" w:cs="Arial"/>
          <w:b/>
          <w:sz w:val="24"/>
          <w:szCs w:val="24"/>
        </w:rPr>
        <w:t>Sanctioning your race</w:t>
      </w:r>
    </w:p>
    <w:p w14:paraId="2E9679A1" w14:textId="77777777" w:rsidR="00DD4F45" w:rsidRPr="001D670B" w:rsidRDefault="00D21FB8" w:rsidP="00EC3FAA">
      <w:pPr>
        <w:spacing w:after="0" w:line="240" w:lineRule="auto"/>
        <w:rPr>
          <w:rFonts w:ascii="Arial" w:hAnsi="Arial" w:cs="Arial"/>
          <w:sz w:val="20"/>
          <w:szCs w:val="20"/>
        </w:rPr>
      </w:pPr>
      <w:r w:rsidRPr="001D670B">
        <w:rPr>
          <w:rFonts w:ascii="Arial" w:hAnsi="Arial" w:cs="Arial"/>
          <w:sz w:val="20"/>
          <w:szCs w:val="20"/>
        </w:rPr>
        <w:t>C</w:t>
      </w:r>
      <w:r w:rsidR="00DD4F45" w:rsidRPr="001D670B">
        <w:rPr>
          <w:rFonts w:ascii="Arial" w:hAnsi="Arial" w:cs="Arial"/>
          <w:sz w:val="20"/>
          <w:szCs w:val="20"/>
        </w:rPr>
        <w:t>hampionships must be sanctioned by USA</w:t>
      </w:r>
      <w:r w:rsidR="00D9252A" w:rsidRPr="001D670B">
        <w:rPr>
          <w:rFonts w:ascii="Arial" w:hAnsi="Arial" w:cs="Arial"/>
          <w:sz w:val="20"/>
          <w:szCs w:val="20"/>
        </w:rPr>
        <w:t>T</w:t>
      </w:r>
      <w:r w:rsidR="00DD4F45" w:rsidRPr="001D670B">
        <w:rPr>
          <w:rFonts w:ascii="Arial" w:hAnsi="Arial" w:cs="Arial"/>
          <w:sz w:val="20"/>
          <w:szCs w:val="20"/>
        </w:rPr>
        <w:t>F which includes insurance for the protection of our member runners.  This is also mandatory for races which wish their results to be record-eligible.</w:t>
      </w:r>
    </w:p>
    <w:p w14:paraId="5DC4E0CA" w14:textId="77777777" w:rsidR="00DD4F45" w:rsidRPr="00BD01F9" w:rsidRDefault="00DD4F45" w:rsidP="00EC3FAA">
      <w:pPr>
        <w:spacing w:after="0" w:line="240" w:lineRule="auto"/>
        <w:rPr>
          <w:rFonts w:ascii="Arial" w:hAnsi="Arial" w:cs="Arial"/>
          <w:sz w:val="24"/>
          <w:szCs w:val="24"/>
        </w:rPr>
      </w:pPr>
    </w:p>
    <w:p w14:paraId="64F09446" w14:textId="77777777" w:rsidR="00DD4F45" w:rsidRPr="00802F59" w:rsidRDefault="00DD4F45" w:rsidP="00EC3FAA">
      <w:pPr>
        <w:spacing w:after="0" w:line="240" w:lineRule="auto"/>
        <w:rPr>
          <w:rFonts w:ascii="Arial" w:hAnsi="Arial" w:cs="Arial"/>
          <w:b/>
          <w:sz w:val="24"/>
          <w:szCs w:val="24"/>
        </w:rPr>
      </w:pPr>
      <w:r w:rsidRPr="00802F59">
        <w:rPr>
          <w:rFonts w:ascii="Arial" w:hAnsi="Arial" w:cs="Arial"/>
          <w:b/>
          <w:sz w:val="24"/>
          <w:szCs w:val="24"/>
        </w:rPr>
        <w:t>Course Set-up</w:t>
      </w:r>
    </w:p>
    <w:p w14:paraId="7C753B09" w14:textId="4A2B1A2B" w:rsidR="00DD4F45" w:rsidRPr="001D670B" w:rsidRDefault="00DD4F45" w:rsidP="00EC3FAA">
      <w:pPr>
        <w:spacing w:after="0" w:line="240" w:lineRule="auto"/>
        <w:rPr>
          <w:rFonts w:ascii="Arial" w:hAnsi="Arial" w:cs="Arial"/>
          <w:sz w:val="20"/>
          <w:szCs w:val="20"/>
        </w:rPr>
      </w:pPr>
      <w:r w:rsidRPr="001D670B">
        <w:rPr>
          <w:rFonts w:ascii="Arial" w:hAnsi="Arial" w:cs="Arial"/>
          <w:sz w:val="20"/>
          <w:szCs w:val="20"/>
        </w:rPr>
        <w:t xml:space="preserve">You, the race director, </w:t>
      </w:r>
      <w:r w:rsidR="00E9173A" w:rsidRPr="001D670B">
        <w:rPr>
          <w:rFonts w:ascii="Arial" w:hAnsi="Arial" w:cs="Arial"/>
          <w:sz w:val="20"/>
          <w:szCs w:val="20"/>
        </w:rPr>
        <w:t>interacted with</w:t>
      </w:r>
      <w:r w:rsidRPr="001D670B">
        <w:rPr>
          <w:rFonts w:ascii="Arial" w:hAnsi="Arial" w:cs="Arial"/>
          <w:sz w:val="20"/>
          <w:szCs w:val="20"/>
        </w:rPr>
        <w:t xml:space="preserve"> the measurer(s) for your course, defining the desired route, including the parameters of the start line, all corners, turns, turnarounds, and the finish line.</w:t>
      </w:r>
      <w:r w:rsidR="00802F59" w:rsidRPr="001D670B">
        <w:rPr>
          <w:rFonts w:ascii="Arial" w:hAnsi="Arial" w:cs="Arial"/>
          <w:sz w:val="20"/>
          <w:szCs w:val="20"/>
        </w:rPr>
        <w:t xml:space="preserve"> </w:t>
      </w:r>
      <w:r w:rsidR="009F5EEE" w:rsidRPr="001D670B">
        <w:rPr>
          <w:rFonts w:ascii="Arial" w:hAnsi="Arial" w:cs="Arial"/>
          <w:sz w:val="20"/>
          <w:szCs w:val="20"/>
        </w:rPr>
        <w:t>It</w:t>
      </w:r>
      <w:r w:rsidRPr="001D670B">
        <w:rPr>
          <w:rFonts w:ascii="Arial" w:hAnsi="Arial" w:cs="Arial"/>
          <w:sz w:val="20"/>
          <w:szCs w:val="20"/>
        </w:rPr>
        <w:t xml:space="preserve"> is up to you and your course p</w:t>
      </w:r>
      <w:r w:rsidR="009F5EEE" w:rsidRPr="001D670B">
        <w:rPr>
          <w:rFonts w:ascii="Arial" w:hAnsi="Arial" w:cs="Arial"/>
          <w:sz w:val="20"/>
          <w:szCs w:val="20"/>
        </w:rPr>
        <w:t>eople to set the course</w:t>
      </w:r>
      <w:r w:rsidRPr="001D670B">
        <w:rPr>
          <w:rFonts w:ascii="Arial" w:hAnsi="Arial" w:cs="Arial"/>
          <w:sz w:val="20"/>
          <w:szCs w:val="20"/>
        </w:rPr>
        <w:t xml:space="preserve"> so that ALL runners in the event have little or no choice but to follow the measured path.  </w:t>
      </w:r>
      <w:r w:rsidRPr="001D670B">
        <w:rPr>
          <w:rFonts w:ascii="Arial" w:hAnsi="Arial" w:cs="Arial"/>
          <w:i/>
          <w:sz w:val="20"/>
          <w:szCs w:val="20"/>
        </w:rPr>
        <w:t>Failur</w:t>
      </w:r>
      <w:r w:rsidR="009F5EEE" w:rsidRPr="001D670B">
        <w:rPr>
          <w:rFonts w:ascii="Arial" w:hAnsi="Arial" w:cs="Arial"/>
          <w:i/>
          <w:sz w:val="20"/>
          <w:szCs w:val="20"/>
        </w:rPr>
        <w:t xml:space="preserve">e to do so may mean </w:t>
      </w:r>
      <w:r w:rsidRPr="001D670B">
        <w:rPr>
          <w:rFonts w:ascii="Arial" w:hAnsi="Arial" w:cs="Arial"/>
          <w:i/>
          <w:sz w:val="20"/>
          <w:szCs w:val="20"/>
        </w:rPr>
        <w:t>records set in the event are invalid!</w:t>
      </w:r>
    </w:p>
    <w:p w14:paraId="3866C0E8" w14:textId="77777777" w:rsidR="00DD4F45" w:rsidRPr="00D9252A" w:rsidRDefault="00DD4F45" w:rsidP="00EC3FAA">
      <w:pPr>
        <w:spacing w:after="0" w:line="240" w:lineRule="auto"/>
        <w:rPr>
          <w:rFonts w:ascii="Arial" w:hAnsi="Arial" w:cs="Arial"/>
          <w:b/>
          <w:i/>
          <w:sz w:val="24"/>
          <w:szCs w:val="24"/>
        </w:rPr>
      </w:pPr>
    </w:p>
    <w:p w14:paraId="590348D7" w14:textId="77777777" w:rsidR="00DD4F45" w:rsidRPr="00D9252A" w:rsidRDefault="00DD4F45" w:rsidP="00EC3FAA">
      <w:pPr>
        <w:spacing w:after="0" w:line="240" w:lineRule="auto"/>
        <w:rPr>
          <w:rFonts w:ascii="Arial" w:hAnsi="Arial" w:cs="Arial"/>
          <w:b/>
          <w:sz w:val="24"/>
          <w:szCs w:val="24"/>
        </w:rPr>
      </w:pPr>
      <w:r w:rsidRPr="00D9252A">
        <w:rPr>
          <w:rFonts w:ascii="Arial" w:hAnsi="Arial" w:cs="Arial"/>
          <w:b/>
          <w:sz w:val="24"/>
          <w:szCs w:val="24"/>
        </w:rPr>
        <w:t>Measurer observation and validation</w:t>
      </w:r>
    </w:p>
    <w:p w14:paraId="6E0E41A9" w14:textId="3A594081" w:rsidR="00DD4F45" w:rsidRPr="001D670B" w:rsidRDefault="00DD4F45" w:rsidP="00EC3FAA">
      <w:pPr>
        <w:spacing w:after="0" w:line="240" w:lineRule="auto"/>
        <w:rPr>
          <w:rFonts w:ascii="Arial" w:hAnsi="Arial" w:cs="Arial"/>
          <w:sz w:val="20"/>
          <w:szCs w:val="20"/>
        </w:rPr>
      </w:pPr>
      <w:r w:rsidRPr="001D670B">
        <w:rPr>
          <w:rFonts w:ascii="Arial" w:hAnsi="Arial" w:cs="Arial"/>
          <w:sz w:val="20"/>
          <w:szCs w:val="20"/>
        </w:rPr>
        <w:t xml:space="preserve">In order to safeguard the best interests of the runners who are attempting a record, time standard, or qualifying mark at your race, </w:t>
      </w:r>
      <w:r w:rsidR="006928F2" w:rsidRPr="001D670B">
        <w:rPr>
          <w:rFonts w:ascii="Arial" w:hAnsi="Arial" w:cs="Arial"/>
          <w:sz w:val="20"/>
          <w:szCs w:val="20"/>
        </w:rPr>
        <w:t xml:space="preserve">the </w:t>
      </w:r>
      <w:r w:rsidR="00E9173A">
        <w:rPr>
          <w:rFonts w:ascii="Arial" w:hAnsi="Arial" w:cs="Arial"/>
          <w:sz w:val="20"/>
          <w:szCs w:val="20"/>
        </w:rPr>
        <w:t>WORLD ATHLETICS</w:t>
      </w:r>
      <w:r w:rsidR="006928F2" w:rsidRPr="001D670B">
        <w:rPr>
          <w:rFonts w:ascii="Arial" w:hAnsi="Arial" w:cs="Arial"/>
          <w:sz w:val="20"/>
          <w:szCs w:val="20"/>
        </w:rPr>
        <w:t xml:space="preserve"> measurer who originally measured the course or other suitably qualified official designated by</w:t>
      </w:r>
      <w:r w:rsidR="00D21FB8" w:rsidRPr="001D670B">
        <w:rPr>
          <w:rFonts w:ascii="Arial" w:hAnsi="Arial" w:cs="Arial"/>
          <w:sz w:val="20"/>
          <w:szCs w:val="20"/>
        </w:rPr>
        <w:t xml:space="preserve"> </w:t>
      </w:r>
      <w:r w:rsidR="006928F2" w:rsidRPr="001D670B">
        <w:rPr>
          <w:rFonts w:ascii="Arial" w:hAnsi="Arial" w:cs="Arial"/>
          <w:sz w:val="20"/>
          <w:szCs w:val="20"/>
        </w:rPr>
        <w:t>the measurer with a copy of the documentation detailing the officially measured course</w:t>
      </w:r>
      <w:r w:rsidR="009F5EEE" w:rsidRPr="001D670B">
        <w:rPr>
          <w:rFonts w:ascii="Arial" w:hAnsi="Arial" w:cs="Arial"/>
          <w:sz w:val="20"/>
          <w:szCs w:val="20"/>
        </w:rPr>
        <w:t>,</w:t>
      </w:r>
      <w:r w:rsidR="006928F2" w:rsidRPr="001D670B">
        <w:rPr>
          <w:rFonts w:ascii="Arial" w:hAnsi="Arial" w:cs="Arial"/>
          <w:sz w:val="20"/>
          <w:szCs w:val="20"/>
        </w:rPr>
        <w:t xml:space="preserve"> shall ride in the lead vehicle during t</w:t>
      </w:r>
      <w:r w:rsidR="00D21FB8" w:rsidRPr="001D670B">
        <w:rPr>
          <w:rFonts w:ascii="Arial" w:hAnsi="Arial" w:cs="Arial"/>
          <w:sz w:val="20"/>
          <w:szCs w:val="20"/>
        </w:rPr>
        <w:t>he competition to validate the course run by the</w:t>
      </w:r>
      <w:r w:rsidR="006928F2" w:rsidRPr="001D670B">
        <w:rPr>
          <w:rFonts w:ascii="Arial" w:hAnsi="Arial" w:cs="Arial"/>
          <w:sz w:val="20"/>
          <w:szCs w:val="20"/>
        </w:rPr>
        <w:t xml:space="preserve"> athletes conforms to the course measured and documented by the official course measurer.  The </w:t>
      </w:r>
      <w:r w:rsidR="00E9173A" w:rsidRPr="001D670B">
        <w:rPr>
          <w:rFonts w:ascii="Arial" w:hAnsi="Arial" w:cs="Arial"/>
          <w:sz w:val="20"/>
          <w:szCs w:val="20"/>
        </w:rPr>
        <w:t>designated</w:t>
      </w:r>
      <w:r w:rsidR="006928F2" w:rsidRPr="001D670B">
        <w:rPr>
          <w:rFonts w:ascii="Arial" w:hAnsi="Arial" w:cs="Arial"/>
          <w:sz w:val="20"/>
          <w:szCs w:val="20"/>
        </w:rPr>
        <w:t xml:space="preserve"> person should also validate in advance of the race that the course was set up correctly and that all those who followed woul</w:t>
      </w:r>
      <w:r w:rsidR="00D21FB8" w:rsidRPr="001D670B">
        <w:rPr>
          <w:rFonts w:ascii="Arial" w:hAnsi="Arial" w:cs="Arial"/>
          <w:sz w:val="20"/>
          <w:szCs w:val="20"/>
        </w:rPr>
        <w:t>d have had to make some extraordinary</w:t>
      </w:r>
      <w:r w:rsidR="006928F2" w:rsidRPr="001D670B">
        <w:rPr>
          <w:rFonts w:ascii="Arial" w:hAnsi="Arial" w:cs="Arial"/>
          <w:sz w:val="20"/>
          <w:szCs w:val="20"/>
        </w:rPr>
        <w:t xml:space="preserve"> effort to deviate from that course.</w:t>
      </w:r>
    </w:p>
    <w:p w14:paraId="33F9DD44" w14:textId="77777777" w:rsidR="006928F2" w:rsidRPr="00BD01F9" w:rsidRDefault="006928F2" w:rsidP="00EC3FAA">
      <w:pPr>
        <w:spacing w:after="0" w:line="240" w:lineRule="auto"/>
        <w:rPr>
          <w:rFonts w:ascii="Arial" w:hAnsi="Arial" w:cs="Arial"/>
          <w:sz w:val="24"/>
          <w:szCs w:val="24"/>
        </w:rPr>
      </w:pPr>
    </w:p>
    <w:p w14:paraId="13AA50B3" w14:textId="77777777" w:rsidR="006928F2" w:rsidRPr="00802F59" w:rsidRDefault="00ED7A3A" w:rsidP="00EC3FAA">
      <w:pPr>
        <w:spacing w:after="0" w:line="240" w:lineRule="auto"/>
        <w:rPr>
          <w:rFonts w:ascii="Arial" w:hAnsi="Arial" w:cs="Arial"/>
          <w:b/>
          <w:sz w:val="24"/>
          <w:szCs w:val="24"/>
        </w:rPr>
      </w:pPr>
      <w:r w:rsidRPr="00802F59">
        <w:rPr>
          <w:rFonts w:ascii="Arial" w:hAnsi="Arial" w:cs="Arial"/>
          <w:b/>
          <w:sz w:val="24"/>
          <w:szCs w:val="24"/>
        </w:rPr>
        <w:t>Results verification</w:t>
      </w:r>
    </w:p>
    <w:p w14:paraId="07E69216" w14:textId="77777777" w:rsidR="00ED7A3A" w:rsidRPr="001D670B" w:rsidRDefault="00ED7A3A" w:rsidP="00EC3FAA">
      <w:pPr>
        <w:spacing w:after="0" w:line="240" w:lineRule="auto"/>
        <w:rPr>
          <w:rFonts w:ascii="Arial" w:hAnsi="Arial" w:cs="Arial"/>
          <w:sz w:val="20"/>
          <w:szCs w:val="20"/>
        </w:rPr>
      </w:pPr>
      <w:r w:rsidRPr="001D670B">
        <w:rPr>
          <w:rFonts w:ascii="Arial" w:hAnsi="Arial" w:cs="Arial"/>
          <w:sz w:val="20"/>
          <w:szCs w:val="20"/>
        </w:rPr>
        <w:t xml:space="preserve">Once the measurer/observer has verified that the </w:t>
      </w:r>
      <w:proofErr w:type="gramStart"/>
      <w:r w:rsidRPr="001D670B">
        <w:rPr>
          <w:rFonts w:ascii="Arial" w:hAnsi="Arial" w:cs="Arial"/>
          <w:sz w:val="20"/>
          <w:szCs w:val="20"/>
        </w:rPr>
        <w:t>race course</w:t>
      </w:r>
      <w:proofErr w:type="gramEnd"/>
      <w:r w:rsidRPr="001D670B">
        <w:rPr>
          <w:rFonts w:ascii="Arial" w:hAnsi="Arial" w:cs="Arial"/>
          <w:sz w:val="20"/>
          <w:szCs w:val="20"/>
        </w:rPr>
        <w:t xml:space="preserve"> was set up and monitored to ensure that all participants ran at least the meas</w:t>
      </w:r>
      <w:r w:rsidR="009F5EEE" w:rsidRPr="001D670B">
        <w:rPr>
          <w:rFonts w:ascii="Arial" w:hAnsi="Arial" w:cs="Arial"/>
          <w:sz w:val="20"/>
          <w:szCs w:val="20"/>
        </w:rPr>
        <w:t>ured distance, contact the LDR Records C</w:t>
      </w:r>
      <w:r w:rsidRPr="001D670B">
        <w:rPr>
          <w:rFonts w:ascii="Arial" w:hAnsi="Arial" w:cs="Arial"/>
          <w:sz w:val="20"/>
          <w:szCs w:val="20"/>
        </w:rPr>
        <w:t xml:space="preserve">hair for the </w:t>
      </w:r>
      <w:r w:rsidR="00D21FB8" w:rsidRPr="001D670B">
        <w:rPr>
          <w:rFonts w:ascii="Arial" w:hAnsi="Arial" w:cs="Arial"/>
          <w:sz w:val="20"/>
          <w:szCs w:val="20"/>
        </w:rPr>
        <w:t>ratification</w:t>
      </w:r>
      <w:r w:rsidRPr="001D670B">
        <w:rPr>
          <w:rFonts w:ascii="Arial" w:hAnsi="Arial" w:cs="Arial"/>
          <w:sz w:val="20"/>
          <w:szCs w:val="20"/>
        </w:rPr>
        <w:t xml:space="preserve"> process to submit record-eligible times.</w:t>
      </w:r>
    </w:p>
    <w:p w14:paraId="337F0C2B" w14:textId="77777777" w:rsidR="00ED7A3A" w:rsidRPr="00BD01F9" w:rsidRDefault="00ED7A3A" w:rsidP="00EC3FAA">
      <w:pPr>
        <w:spacing w:after="0" w:line="240" w:lineRule="auto"/>
        <w:rPr>
          <w:rFonts w:ascii="Arial" w:hAnsi="Arial" w:cs="Arial"/>
          <w:sz w:val="24"/>
          <w:szCs w:val="24"/>
        </w:rPr>
      </w:pPr>
    </w:p>
    <w:p w14:paraId="2C028D9D" w14:textId="77777777" w:rsidR="00ED7A3A" w:rsidRPr="00802F59" w:rsidRDefault="00ED7A3A" w:rsidP="00EC3FAA">
      <w:pPr>
        <w:spacing w:after="0" w:line="240" w:lineRule="auto"/>
        <w:rPr>
          <w:rFonts w:ascii="Arial" w:hAnsi="Arial" w:cs="Arial"/>
          <w:b/>
          <w:sz w:val="24"/>
          <w:szCs w:val="24"/>
        </w:rPr>
      </w:pPr>
      <w:r w:rsidRPr="00802F59">
        <w:rPr>
          <w:rFonts w:ascii="Arial" w:hAnsi="Arial" w:cs="Arial"/>
          <w:b/>
          <w:sz w:val="24"/>
          <w:szCs w:val="24"/>
        </w:rPr>
        <w:t>Verification stipends and costs</w:t>
      </w:r>
    </w:p>
    <w:p w14:paraId="78FF7827" w14:textId="3064880C" w:rsidR="001D670B" w:rsidRPr="001D670B" w:rsidRDefault="00ED7A3A" w:rsidP="00EC3FAA">
      <w:pPr>
        <w:spacing w:after="0" w:line="240" w:lineRule="auto"/>
        <w:rPr>
          <w:rFonts w:ascii="Arial" w:hAnsi="Arial" w:cs="Arial"/>
          <w:sz w:val="20"/>
          <w:szCs w:val="20"/>
        </w:rPr>
        <w:sectPr w:rsidR="001D670B" w:rsidRPr="001D670B" w:rsidSect="001D670B">
          <w:type w:val="continuous"/>
          <w:pgSz w:w="12240" w:h="15840"/>
          <w:pgMar w:top="810" w:right="1440" w:bottom="720" w:left="1440" w:header="720" w:footer="720" w:gutter="0"/>
          <w:cols w:num="2" w:space="720"/>
          <w:docGrid w:linePitch="360"/>
        </w:sectPr>
      </w:pPr>
      <w:r w:rsidRPr="001D670B">
        <w:rPr>
          <w:rFonts w:ascii="Arial" w:hAnsi="Arial" w:cs="Arial"/>
          <w:sz w:val="20"/>
          <w:szCs w:val="20"/>
        </w:rPr>
        <w:t>A</w:t>
      </w:r>
      <w:r w:rsidR="00F30D9C" w:rsidRPr="001D670B">
        <w:rPr>
          <w:rFonts w:ascii="Arial" w:hAnsi="Arial" w:cs="Arial"/>
          <w:sz w:val="20"/>
          <w:szCs w:val="20"/>
        </w:rPr>
        <w:t xml:space="preserve">ll costs are negotiated between the race and the individuals doing the work.  If RRTC needs to bring in </w:t>
      </w:r>
      <w:r w:rsidR="00E9173A" w:rsidRPr="001D670B">
        <w:rPr>
          <w:rFonts w:ascii="Arial" w:hAnsi="Arial" w:cs="Arial"/>
          <w:sz w:val="20"/>
          <w:szCs w:val="20"/>
        </w:rPr>
        <w:t>a</w:t>
      </w:r>
      <w:r w:rsidR="00F30D9C" w:rsidRPr="001D670B">
        <w:rPr>
          <w:rFonts w:ascii="Arial" w:hAnsi="Arial" w:cs="Arial"/>
          <w:sz w:val="20"/>
          <w:szCs w:val="20"/>
        </w:rPr>
        <w:t xml:space="preserve"> </w:t>
      </w:r>
      <w:r w:rsidR="00E9173A">
        <w:rPr>
          <w:rFonts w:ascii="Arial" w:hAnsi="Arial" w:cs="Arial"/>
          <w:sz w:val="20"/>
          <w:szCs w:val="20"/>
        </w:rPr>
        <w:t>WORLD ATHLETICS</w:t>
      </w:r>
      <w:r w:rsidR="00F30D9C" w:rsidRPr="001D670B">
        <w:rPr>
          <w:rFonts w:ascii="Arial" w:hAnsi="Arial" w:cs="Arial"/>
          <w:sz w:val="20"/>
          <w:szCs w:val="20"/>
        </w:rPr>
        <w:t xml:space="preserve"> “A” rated measurer, the event must cover</w:t>
      </w:r>
      <w:r w:rsidR="00B17148" w:rsidRPr="001D670B">
        <w:rPr>
          <w:rFonts w:ascii="Arial" w:hAnsi="Arial" w:cs="Arial"/>
          <w:sz w:val="20"/>
          <w:szCs w:val="20"/>
        </w:rPr>
        <w:t xml:space="preserve"> a stipend,</w:t>
      </w:r>
      <w:r w:rsidR="00F30D9C" w:rsidRPr="001D670B">
        <w:rPr>
          <w:rFonts w:ascii="Arial" w:hAnsi="Arial" w:cs="Arial"/>
          <w:sz w:val="20"/>
          <w:szCs w:val="20"/>
        </w:rPr>
        <w:t xml:space="preserve"> travel, hotels, and per</w:t>
      </w:r>
      <w:r w:rsidR="00BD01F9" w:rsidRPr="001D670B">
        <w:rPr>
          <w:rFonts w:ascii="Arial" w:hAnsi="Arial" w:cs="Arial"/>
          <w:sz w:val="20"/>
          <w:szCs w:val="20"/>
        </w:rPr>
        <w:t xml:space="preserve"> </w:t>
      </w:r>
      <w:r w:rsidR="00B17148" w:rsidRPr="001D670B">
        <w:rPr>
          <w:rFonts w:ascii="Arial" w:hAnsi="Arial" w:cs="Arial"/>
          <w:sz w:val="20"/>
          <w:szCs w:val="20"/>
        </w:rPr>
        <w:t>diem.  Stipends are listed</w:t>
      </w:r>
      <w:r w:rsidR="00C848E2" w:rsidRPr="001D670B">
        <w:rPr>
          <w:rFonts w:ascii="Arial" w:hAnsi="Arial" w:cs="Arial"/>
          <w:sz w:val="20"/>
          <w:szCs w:val="20"/>
        </w:rPr>
        <w:t xml:space="preserve"> on the USATF website.</w:t>
      </w:r>
    </w:p>
    <w:p w14:paraId="7BB1723D" w14:textId="77777777" w:rsidR="001D670B" w:rsidRDefault="001D670B" w:rsidP="00EC3FAA">
      <w:pPr>
        <w:spacing w:after="0" w:line="240" w:lineRule="auto"/>
        <w:rPr>
          <w:rFonts w:ascii="Arial" w:hAnsi="Arial" w:cs="Arial"/>
          <w:sz w:val="24"/>
          <w:szCs w:val="24"/>
        </w:rPr>
      </w:pPr>
    </w:p>
    <w:p w14:paraId="61789AF3" w14:textId="77777777" w:rsidR="00F30D9C" w:rsidRPr="00BD01F9" w:rsidRDefault="00F30D9C" w:rsidP="00EC3FAA">
      <w:pPr>
        <w:spacing w:after="0" w:line="240" w:lineRule="auto"/>
        <w:rPr>
          <w:rFonts w:ascii="Arial" w:hAnsi="Arial" w:cs="Arial"/>
          <w:sz w:val="24"/>
          <w:szCs w:val="24"/>
        </w:rPr>
      </w:pPr>
      <w:r w:rsidRPr="00BD01F9">
        <w:rPr>
          <w:rFonts w:ascii="Arial" w:hAnsi="Arial" w:cs="Arial"/>
          <w:sz w:val="24"/>
          <w:szCs w:val="24"/>
        </w:rPr>
        <w:t>I, will full authority to make this agreement, confirm that our event will implement and abide by these parameters as we plan for our national championship event, and understand that failure to do so may result in withdrawal of the championship designation.</w:t>
      </w:r>
    </w:p>
    <w:p w14:paraId="6ADD41CE" w14:textId="77777777" w:rsidR="00F30D9C" w:rsidRPr="00BD01F9" w:rsidRDefault="009F5EEE" w:rsidP="00EC3FAA">
      <w:pPr>
        <w:spacing w:after="0" w:line="240" w:lineRule="auto"/>
        <w:rPr>
          <w:rFonts w:ascii="Arial" w:hAnsi="Arial" w:cs="Arial"/>
          <w:sz w:val="24"/>
          <w:szCs w:val="24"/>
        </w:rPr>
      </w:pPr>
      <w:r>
        <w:rPr>
          <w:rFonts w:ascii="Arial" w:hAnsi="Arial" w:cs="Arial"/>
          <w:sz w:val="24"/>
          <w:szCs w:val="24"/>
        </w:rPr>
        <w:lastRenderedPageBreak/>
        <w:t>Signed __________________________ Title____________________</w:t>
      </w:r>
      <w:proofErr w:type="gramStart"/>
      <w:r>
        <w:rPr>
          <w:rFonts w:ascii="Arial" w:hAnsi="Arial" w:cs="Arial"/>
          <w:sz w:val="24"/>
          <w:szCs w:val="24"/>
        </w:rPr>
        <w:t>_  Date</w:t>
      </w:r>
      <w:proofErr w:type="gramEnd"/>
      <w:r>
        <w:rPr>
          <w:rFonts w:ascii="Arial" w:hAnsi="Arial" w:cs="Arial"/>
          <w:sz w:val="24"/>
          <w:szCs w:val="24"/>
        </w:rPr>
        <w:t>_______</w:t>
      </w:r>
    </w:p>
    <w:sectPr w:rsidR="00F30D9C" w:rsidRPr="00BD01F9" w:rsidSect="001D670B">
      <w:type w:val="continuous"/>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F39A1"/>
    <w:multiLevelType w:val="hybridMultilevel"/>
    <w:tmpl w:val="0F48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67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AA"/>
    <w:rsid w:val="00084FB2"/>
    <w:rsid w:val="001D670B"/>
    <w:rsid w:val="001D6EF0"/>
    <w:rsid w:val="001E0C4A"/>
    <w:rsid w:val="003F3B49"/>
    <w:rsid w:val="006928F2"/>
    <w:rsid w:val="006A13A1"/>
    <w:rsid w:val="007E6DD5"/>
    <w:rsid w:val="00802F59"/>
    <w:rsid w:val="00866449"/>
    <w:rsid w:val="009F5EEE"/>
    <w:rsid w:val="00B17148"/>
    <w:rsid w:val="00B20B2F"/>
    <w:rsid w:val="00B910F1"/>
    <w:rsid w:val="00BD01F9"/>
    <w:rsid w:val="00C848E2"/>
    <w:rsid w:val="00D21FB8"/>
    <w:rsid w:val="00D9252A"/>
    <w:rsid w:val="00DD4F45"/>
    <w:rsid w:val="00E9173A"/>
    <w:rsid w:val="00EC3FAA"/>
    <w:rsid w:val="00ED7A3A"/>
    <w:rsid w:val="00F30D9C"/>
    <w:rsid w:val="00F7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B786"/>
  <w15:docId w15:val="{2B6E0799-8362-4227-B827-B5A1848A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1F9"/>
    <w:pPr>
      <w:ind w:left="720"/>
      <w:contextualSpacing/>
    </w:pPr>
  </w:style>
  <w:style w:type="character" w:styleId="Hyperlink">
    <w:name w:val="Hyperlink"/>
    <w:basedOn w:val="DefaultParagraphFont"/>
    <w:uiPriority w:val="99"/>
    <w:unhideWhenUsed/>
    <w:rsid w:val="00D21F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Andy Carr</cp:lastModifiedBy>
  <cp:revision>2</cp:revision>
  <dcterms:created xsi:type="dcterms:W3CDTF">2022-12-15T20:20:00Z</dcterms:created>
  <dcterms:modified xsi:type="dcterms:W3CDTF">2022-12-15T20:20:00Z</dcterms:modified>
</cp:coreProperties>
</file>